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14:paraId="4CCF9A9E" w14:textId="77777777" w:rsidTr="00DE1987">
        <w:tc>
          <w:tcPr>
            <w:tcW w:w="4788" w:type="dxa"/>
          </w:tcPr>
          <w:p w14:paraId="79007CDE" w14:textId="77777777"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14:paraId="22C34BAF" w14:textId="77777777"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93B35F1" w14:textId="77777777"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14:paraId="2F912F53" w14:textId="77777777"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14:paraId="6FD155A5" w14:textId="77777777"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36B8D05" w14:textId="77777777"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600DC8B0" w14:textId="77777777"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14:paraId="0BD8F9E8" w14:textId="726D5796"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B77C7" w:rsidRPr="006B77C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22.02.2021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6B77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6B77C7" w:rsidRPr="006B77C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67/4-рс</w:t>
      </w:r>
    </w:p>
    <w:p w14:paraId="1DF7F753" w14:textId="77777777" w:rsidR="00582914" w:rsidRDefault="00582914" w:rsidP="00582914">
      <w:pPr>
        <w:rPr>
          <w:sz w:val="28"/>
          <w:szCs w:val="28"/>
          <w:lang w:val="uk-UA"/>
        </w:rPr>
      </w:pPr>
    </w:p>
    <w:p w14:paraId="4CD7EDEA" w14:textId="77777777" w:rsidR="00582914" w:rsidRDefault="00582914" w:rsidP="00582914">
      <w:pPr>
        <w:rPr>
          <w:sz w:val="28"/>
          <w:szCs w:val="28"/>
          <w:lang w:val="uk-UA"/>
        </w:rPr>
      </w:pPr>
    </w:p>
    <w:p w14:paraId="12CEFDC8" w14:textId="77777777" w:rsidR="00582914" w:rsidRPr="00450A21" w:rsidRDefault="00582914" w:rsidP="0058291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14:paraId="29EA97FB" w14:textId="77777777" w:rsidR="00582914" w:rsidRPr="00450A21" w:rsidRDefault="00582914" w:rsidP="0058291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14:paraId="27D5461C" w14:textId="77777777" w:rsidR="00582914" w:rsidRPr="00450A21" w:rsidRDefault="00582914" w:rsidP="00582914">
      <w:pPr>
        <w:rPr>
          <w:sz w:val="28"/>
          <w:szCs w:val="28"/>
          <w:lang w:val="uk-UA"/>
        </w:rPr>
      </w:pPr>
    </w:p>
    <w:p w14:paraId="3BEF766A" w14:textId="77777777" w:rsidR="00582914" w:rsidRPr="00450A21" w:rsidRDefault="00582914" w:rsidP="00582914">
      <w:pPr>
        <w:rPr>
          <w:sz w:val="28"/>
          <w:szCs w:val="28"/>
          <w:lang w:val="uk-UA"/>
        </w:rPr>
      </w:pPr>
    </w:p>
    <w:p w14:paraId="6C9E9CF8" w14:textId="76375EBD" w:rsidR="00582914" w:rsidRPr="00450A21" w:rsidRDefault="00582914" w:rsidP="00582914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FA0A29">
        <w:rPr>
          <w:sz w:val="28"/>
          <w:szCs w:val="28"/>
          <w:lang w:val="uk-UA"/>
        </w:rPr>
        <w:t xml:space="preserve">вагомий особистий внесок у розвиток природоохоронної діяльності </w:t>
      </w:r>
      <w:r w:rsidR="00C03760">
        <w:rPr>
          <w:sz w:val="28"/>
          <w:szCs w:val="28"/>
          <w:lang w:val="uk-UA"/>
        </w:rPr>
        <w:br/>
      </w:r>
      <w:r w:rsidRPr="00FA0A29">
        <w:rPr>
          <w:sz w:val="28"/>
          <w:szCs w:val="28"/>
          <w:lang w:val="uk-UA"/>
        </w:rPr>
        <w:t xml:space="preserve">на Черкащині, збереження навколишнього середовища та з нагоди ювілею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 </w:t>
      </w:r>
      <w:r w:rsidRPr="00450A21">
        <w:rPr>
          <w:sz w:val="28"/>
          <w:szCs w:val="28"/>
          <w:lang w:val="uk-UA"/>
        </w:rPr>
        <w:t>обласної ради</w:t>
      </w:r>
    </w:p>
    <w:p w14:paraId="1BF8B57B" w14:textId="77777777" w:rsidR="00582914" w:rsidRPr="00450A21" w:rsidRDefault="00582914" w:rsidP="00582914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582914" w:rsidRPr="006B77C7" w14:paraId="2D9F34EC" w14:textId="77777777" w:rsidTr="00B21ECD">
        <w:tc>
          <w:tcPr>
            <w:tcW w:w="3261" w:type="dxa"/>
            <w:hideMark/>
          </w:tcPr>
          <w:p w14:paraId="2F56EC01" w14:textId="77777777" w:rsidR="00582914" w:rsidRDefault="00582914" w:rsidP="00B21ECD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A0A29">
              <w:rPr>
                <w:sz w:val="28"/>
                <w:szCs w:val="28"/>
                <w:lang w:val="uk-UA" w:eastAsia="en-US"/>
              </w:rPr>
              <w:t>ДОВГ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A0A2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34A89E4F" w14:textId="77777777" w:rsidR="00582914" w:rsidRPr="00450A21" w:rsidRDefault="00582914" w:rsidP="00B21ECD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A0A29">
              <w:rPr>
                <w:sz w:val="28"/>
                <w:szCs w:val="28"/>
                <w:lang w:val="uk-UA" w:eastAsia="en-US"/>
              </w:rPr>
              <w:t>Людмил</w:t>
            </w:r>
            <w:r>
              <w:rPr>
                <w:sz w:val="28"/>
                <w:szCs w:val="28"/>
                <w:lang w:val="uk-UA" w:eastAsia="en-US"/>
              </w:rPr>
              <w:t>у Володимирівну</w:t>
            </w:r>
          </w:p>
        </w:tc>
        <w:tc>
          <w:tcPr>
            <w:tcW w:w="425" w:type="dxa"/>
            <w:hideMark/>
          </w:tcPr>
          <w:p w14:paraId="43CDFC2A" w14:textId="77777777" w:rsidR="00582914" w:rsidRPr="00450A21" w:rsidRDefault="00582914" w:rsidP="00B21EC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14:paraId="504FAB54" w14:textId="77777777" w:rsidR="00582914" w:rsidRDefault="00582914" w:rsidP="00B21EC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A0A29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A0A29">
              <w:rPr>
                <w:sz w:val="28"/>
                <w:szCs w:val="28"/>
                <w:lang w:val="uk-UA" w:eastAsia="en-US"/>
              </w:rPr>
              <w:t xml:space="preserve"> начальника Управління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 w:rsidRPr="00FA0A29">
              <w:rPr>
                <w:sz w:val="28"/>
                <w:szCs w:val="28"/>
                <w:lang w:val="uk-UA" w:eastAsia="en-US"/>
              </w:rPr>
              <w:t xml:space="preserve"> 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A0A29">
              <w:rPr>
                <w:sz w:val="28"/>
                <w:szCs w:val="28"/>
                <w:lang w:val="uk-UA" w:eastAsia="en-US"/>
              </w:rPr>
              <w:t xml:space="preserve"> відділу земельних та водних ресурсів, заповідної справи, взаємодії із ЗМІ Управління екології та природних ресурсів Черкаської обласної державної адміністрації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14:paraId="1B6C87B7" w14:textId="77777777" w:rsidR="00582914" w:rsidRPr="00450A21" w:rsidRDefault="00582914" w:rsidP="00B21EC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4FBE197A" w14:textId="77777777" w:rsidR="00582914" w:rsidRPr="00450A21" w:rsidRDefault="00582914" w:rsidP="00582914">
      <w:pPr>
        <w:rPr>
          <w:sz w:val="28"/>
          <w:szCs w:val="28"/>
          <w:lang w:val="uk-UA"/>
        </w:rPr>
      </w:pPr>
    </w:p>
    <w:p w14:paraId="4AE42BB2" w14:textId="77777777" w:rsidR="00582914" w:rsidRPr="00450A21" w:rsidRDefault="00582914" w:rsidP="00582914">
      <w:pPr>
        <w:rPr>
          <w:sz w:val="28"/>
          <w:szCs w:val="28"/>
          <w:lang w:val="uk-UA"/>
        </w:rPr>
      </w:pPr>
    </w:p>
    <w:p w14:paraId="2E6D255B" w14:textId="77777777" w:rsidR="00582914" w:rsidRPr="00450A21" w:rsidRDefault="00582914" w:rsidP="00582914">
      <w:pPr>
        <w:rPr>
          <w:sz w:val="28"/>
          <w:szCs w:val="28"/>
          <w:lang w:val="uk-UA"/>
        </w:rPr>
      </w:pPr>
    </w:p>
    <w:p w14:paraId="2C3ED7CC" w14:textId="77777777" w:rsidR="00582914" w:rsidRPr="00450A21" w:rsidRDefault="00582914" w:rsidP="00582914">
      <w:pPr>
        <w:rPr>
          <w:sz w:val="28"/>
          <w:szCs w:val="28"/>
          <w:lang w:val="uk-UA"/>
        </w:rPr>
      </w:pPr>
    </w:p>
    <w:p w14:paraId="01E96862" w14:textId="77777777" w:rsidR="00582914" w:rsidRPr="00450A21" w:rsidRDefault="00582914" w:rsidP="00582914">
      <w:pPr>
        <w:rPr>
          <w:sz w:val="28"/>
          <w:szCs w:val="28"/>
          <w:lang w:val="uk-UA"/>
        </w:rPr>
      </w:pPr>
    </w:p>
    <w:tbl>
      <w:tblPr>
        <w:tblW w:w="9565" w:type="dxa"/>
        <w:tblInd w:w="108" w:type="dxa"/>
        <w:tblLook w:val="04A0" w:firstRow="1" w:lastRow="0" w:firstColumn="1" w:lastColumn="0" w:noHBand="0" w:noVBand="1"/>
      </w:tblPr>
      <w:tblGrid>
        <w:gridCol w:w="4428"/>
        <w:gridCol w:w="5137"/>
      </w:tblGrid>
      <w:tr w:rsidR="00582914" w:rsidRPr="00450A21" w14:paraId="384279E8" w14:textId="77777777" w:rsidTr="00B21ECD">
        <w:tc>
          <w:tcPr>
            <w:tcW w:w="4428" w:type="dxa"/>
          </w:tcPr>
          <w:p w14:paraId="72561EB6" w14:textId="77777777" w:rsidR="00582914" w:rsidRPr="00450A21" w:rsidRDefault="00582914" w:rsidP="00B21ECD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14:paraId="6CE52547" w14:textId="77777777" w:rsidR="00582914" w:rsidRPr="00450A21" w:rsidRDefault="00582914" w:rsidP="00B21ECD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14:paraId="2DD3FA9F" w14:textId="77777777" w:rsidR="00582914" w:rsidRPr="00450A21" w:rsidRDefault="00582914" w:rsidP="00B21ECD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582914" w:rsidRPr="00450A21" w14:paraId="4C703A33" w14:textId="77777777" w:rsidTr="00B21ECD">
        <w:tc>
          <w:tcPr>
            <w:tcW w:w="4428" w:type="dxa"/>
            <w:hideMark/>
          </w:tcPr>
          <w:p w14:paraId="694B9272" w14:textId="77777777" w:rsidR="00582914" w:rsidRPr="00450A21" w:rsidRDefault="00582914" w:rsidP="00B21ECD">
            <w:pPr>
              <w:tabs>
                <w:tab w:val="left" w:pos="4037"/>
              </w:tabs>
              <w:ind w:right="317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5137" w:type="dxa"/>
            <w:hideMark/>
          </w:tcPr>
          <w:p w14:paraId="133DFF1A" w14:textId="77777777" w:rsidR="00582914" w:rsidRPr="00450A21" w:rsidRDefault="00582914" w:rsidP="00B21ECD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14:paraId="08758162" w14:textId="77777777" w:rsidR="00582914" w:rsidRDefault="00582914" w:rsidP="00582914"/>
    <w:sectPr w:rsidR="00582914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582914"/>
    <w:rsid w:val="006B77C7"/>
    <w:rsid w:val="0075081E"/>
    <w:rsid w:val="007A1FBA"/>
    <w:rsid w:val="0093691C"/>
    <w:rsid w:val="00B56F3D"/>
    <w:rsid w:val="00C0376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928C"/>
  <w15:docId w15:val="{02424EC1-B5DE-4EDC-954A-A59DF23C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2021-02-22T08:37:00Z</dcterms:modified>
</cp:coreProperties>
</file>