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BF414D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BF414D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8008414" r:id="rId5"/>
        </w:object>
      </w:r>
    </w:p>
    <w:p w:rsidR="008B2299" w:rsidRPr="00BF414D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BF414D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BF414D">
        <w:rPr>
          <w:sz w:val="28"/>
          <w:szCs w:val="28"/>
          <w:lang w:val="uk-UA"/>
        </w:rPr>
        <w:t>ЧЕРКАСЬКА ОБЛАСНА РАДА</w:t>
      </w:r>
    </w:p>
    <w:p w:rsidR="008B2299" w:rsidRPr="00BF414D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BF414D">
        <w:rPr>
          <w:sz w:val="28"/>
          <w:szCs w:val="28"/>
          <w:lang w:val="uk-UA"/>
        </w:rPr>
        <w:t>ГОЛОВА</w:t>
      </w:r>
    </w:p>
    <w:p w:rsidR="008B2299" w:rsidRPr="00BF414D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BF414D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BF414D">
        <w:rPr>
          <w:b/>
          <w:sz w:val="28"/>
          <w:szCs w:val="28"/>
          <w:lang w:val="uk-UA"/>
        </w:rPr>
        <w:t>Н</w:t>
      </w:r>
      <w:proofErr w:type="spellEnd"/>
      <w:r w:rsidRPr="00BF414D">
        <w:rPr>
          <w:b/>
          <w:sz w:val="28"/>
          <w:szCs w:val="28"/>
          <w:lang w:val="uk-UA"/>
        </w:rPr>
        <w:t xml:space="preserve"> Я</w:t>
      </w:r>
    </w:p>
    <w:p w:rsidR="008B2299" w:rsidRPr="00BF414D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BF414D" w:rsidRDefault="00033E9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33E9C">
        <w:rPr>
          <w:sz w:val="28"/>
          <w:szCs w:val="28"/>
          <w:u w:val="single"/>
          <w:lang w:val="uk-UA"/>
        </w:rPr>
        <w:t>16.09.2024</w:t>
      </w:r>
      <w:r w:rsidR="008B2299" w:rsidRPr="00BF414D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BF414D">
        <w:rPr>
          <w:sz w:val="28"/>
          <w:szCs w:val="28"/>
          <w:lang w:val="uk-UA"/>
        </w:rPr>
        <w:t xml:space="preserve">                                     № </w:t>
      </w:r>
      <w:r w:rsidRPr="00033E9C">
        <w:rPr>
          <w:sz w:val="28"/>
          <w:szCs w:val="28"/>
          <w:u w:val="single"/>
          <w:lang w:val="uk-UA"/>
        </w:rPr>
        <w:t>274-р</w:t>
      </w:r>
    </w:p>
    <w:p w:rsidR="00BF414D" w:rsidRPr="00BF414D" w:rsidRDefault="00BF414D" w:rsidP="00BF414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F414D" w:rsidRPr="00BF414D" w:rsidRDefault="00BF414D" w:rsidP="00BF414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F414D" w:rsidRPr="00BF414D" w:rsidRDefault="00BF414D" w:rsidP="00BF414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F414D">
        <w:rPr>
          <w:sz w:val="28"/>
          <w:szCs w:val="28"/>
          <w:lang w:val="uk-UA"/>
        </w:rPr>
        <w:t>Про нагородження Почесною</w:t>
      </w:r>
    </w:p>
    <w:p w:rsidR="00BF414D" w:rsidRPr="00BF414D" w:rsidRDefault="00BF414D" w:rsidP="00BF414D">
      <w:pPr>
        <w:rPr>
          <w:sz w:val="28"/>
          <w:szCs w:val="28"/>
          <w:lang w:val="uk-UA"/>
        </w:rPr>
      </w:pPr>
      <w:r w:rsidRPr="00BF414D">
        <w:rPr>
          <w:sz w:val="28"/>
          <w:szCs w:val="28"/>
          <w:lang w:val="uk-UA"/>
        </w:rPr>
        <w:t>грамотою Черкаської обласної ради</w:t>
      </w:r>
    </w:p>
    <w:p w:rsidR="00BF414D" w:rsidRPr="00BF414D" w:rsidRDefault="00BF414D" w:rsidP="00BF414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414D" w:rsidRPr="00BF414D" w:rsidRDefault="00BF414D" w:rsidP="00BF414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414D" w:rsidRPr="00BF414D" w:rsidRDefault="00BF414D" w:rsidP="00BF414D">
      <w:pPr>
        <w:ind w:firstLine="567"/>
        <w:jc w:val="both"/>
        <w:rPr>
          <w:sz w:val="28"/>
          <w:szCs w:val="28"/>
          <w:lang w:val="uk-UA"/>
        </w:rPr>
      </w:pPr>
      <w:r w:rsidRPr="00BF414D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F414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F414D" w:rsidRPr="00BF414D" w:rsidRDefault="00BF414D" w:rsidP="00BF414D">
      <w:pPr>
        <w:jc w:val="both"/>
        <w:rPr>
          <w:sz w:val="28"/>
          <w:szCs w:val="28"/>
          <w:lang w:val="uk-UA"/>
        </w:rPr>
      </w:pPr>
    </w:p>
    <w:p w:rsidR="00BF414D" w:rsidRPr="00BF414D" w:rsidRDefault="00BF414D" w:rsidP="00BF414D">
      <w:pPr>
        <w:ind w:firstLine="567"/>
        <w:jc w:val="both"/>
        <w:rPr>
          <w:sz w:val="28"/>
          <w:szCs w:val="28"/>
          <w:lang w:val="uk-UA"/>
        </w:rPr>
      </w:pPr>
      <w:r w:rsidRPr="00BF414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F414D" w:rsidRPr="00BF414D" w:rsidRDefault="00BF414D" w:rsidP="00BF414D">
      <w:pPr>
        <w:ind w:firstLine="567"/>
        <w:jc w:val="both"/>
        <w:rPr>
          <w:sz w:val="28"/>
          <w:szCs w:val="28"/>
          <w:lang w:val="uk-UA"/>
        </w:rPr>
      </w:pPr>
    </w:p>
    <w:p w:rsidR="00BF414D" w:rsidRPr="00BF414D" w:rsidRDefault="00BF414D" w:rsidP="00BF414D">
      <w:pPr>
        <w:ind w:firstLine="567"/>
        <w:jc w:val="both"/>
        <w:rPr>
          <w:sz w:val="28"/>
          <w:szCs w:val="28"/>
          <w:lang w:val="uk-UA"/>
        </w:rPr>
      </w:pPr>
      <w:r w:rsidRPr="00BF414D">
        <w:rPr>
          <w:sz w:val="28"/>
          <w:szCs w:val="28"/>
          <w:lang w:val="uk-UA"/>
        </w:rPr>
        <w:t>за вагомий внесок у розвиток галузі охорони здоров’я регіону, надання якісних медичних послуг населенню, забезпечення ефективної діяльності комунального підприємства та з</w:t>
      </w:r>
      <w:r>
        <w:rPr>
          <w:sz w:val="28"/>
          <w:szCs w:val="28"/>
          <w:lang w:val="uk-UA"/>
        </w:rPr>
        <w:t xml:space="preserve"> </w:t>
      </w:r>
      <w:r w:rsidRPr="00BF414D">
        <w:rPr>
          <w:sz w:val="28"/>
          <w:szCs w:val="28"/>
          <w:lang w:val="uk-UA"/>
        </w:rPr>
        <w:t>нагоди ювілею</w:t>
      </w:r>
    </w:p>
    <w:p w:rsidR="00BF414D" w:rsidRPr="00BF414D" w:rsidRDefault="00BF414D" w:rsidP="00BF414D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BF414D" w:rsidRPr="00BF414D" w:rsidTr="00BF414D">
        <w:tc>
          <w:tcPr>
            <w:tcW w:w="3828" w:type="dxa"/>
          </w:tcPr>
          <w:p w:rsidR="00BF414D" w:rsidRPr="00BF414D" w:rsidRDefault="00BF414D" w:rsidP="00B30072">
            <w:pPr>
              <w:ind w:left="-108"/>
              <w:rPr>
                <w:sz w:val="28"/>
                <w:szCs w:val="28"/>
                <w:lang w:val="uk-UA"/>
              </w:rPr>
            </w:pPr>
            <w:r w:rsidRPr="00BF414D">
              <w:rPr>
                <w:sz w:val="28"/>
                <w:szCs w:val="28"/>
                <w:lang w:val="uk-UA"/>
              </w:rPr>
              <w:t xml:space="preserve">ГОНЧАР </w:t>
            </w:r>
          </w:p>
          <w:p w:rsidR="00BF414D" w:rsidRPr="00BF414D" w:rsidRDefault="00BF414D" w:rsidP="00B30072">
            <w:pPr>
              <w:ind w:left="-108"/>
              <w:rPr>
                <w:sz w:val="28"/>
                <w:szCs w:val="28"/>
                <w:lang w:val="uk-UA"/>
              </w:rPr>
            </w:pPr>
            <w:r w:rsidRPr="00BF414D">
              <w:rPr>
                <w:sz w:val="28"/>
                <w:szCs w:val="28"/>
                <w:lang w:val="uk-UA"/>
              </w:rPr>
              <w:t>Світлану Степанівну</w:t>
            </w:r>
          </w:p>
        </w:tc>
        <w:tc>
          <w:tcPr>
            <w:tcW w:w="425" w:type="dxa"/>
          </w:tcPr>
          <w:p w:rsidR="00BF414D" w:rsidRPr="00BF414D" w:rsidRDefault="00BF414D" w:rsidP="00B30072">
            <w:pPr>
              <w:jc w:val="both"/>
              <w:rPr>
                <w:sz w:val="28"/>
                <w:szCs w:val="28"/>
                <w:lang w:val="uk-UA"/>
              </w:rPr>
            </w:pPr>
            <w:r w:rsidRPr="00BF414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F414D" w:rsidRPr="00BF414D" w:rsidRDefault="00BF414D" w:rsidP="00B30072">
            <w:pPr>
              <w:jc w:val="both"/>
              <w:rPr>
                <w:sz w:val="28"/>
                <w:szCs w:val="28"/>
                <w:lang w:val="uk-UA"/>
              </w:rPr>
            </w:pPr>
            <w:r w:rsidRPr="00BF414D">
              <w:rPr>
                <w:sz w:val="28"/>
                <w:szCs w:val="28"/>
                <w:lang w:val="uk-UA"/>
              </w:rPr>
              <w:t>заступника головного лікаря з медичної частини комунального некомерційного підприємства «</w:t>
            </w:r>
            <w:proofErr w:type="spellStart"/>
            <w:r w:rsidRPr="00BF414D">
              <w:rPr>
                <w:sz w:val="28"/>
                <w:szCs w:val="28"/>
                <w:lang w:val="uk-UA"/>
              </w:rPr>
              <w:t>Катеринопільська</w:t>
            </w:r>
            <w:proofErr w:type="spellEnd"/>
            <w:r w:rsidRPr="00BF414D">
              <w:rPr>
                <w:sz w:val="28"/>
                <w:szCs w:val="28"/>
                <w:lang w:val="uk-UA"/>
              </w:rPr>
              <w:t xml:space="preserve"> багатопрофільна лікарня».</w:t>
            </w:r>
          </w:p>
        </w:tc>
      </w:tr>
    </w:tbl>
    <w:p w:rsidR="00BF414D" w:rsidRPr="00BF414D" w:rsidRDefault="00BF414D" w:rsidP="00BF414D">
      <w:pPr>
        <w:ind w:firstLine="567"/>
        <w:jc w:val="both"/>
        <w:rPr>
          <w:sz w:val="28"/>
          <w:szCs w:val="28"/>
          <w:lang w:val="uk-UA"/>
        </w:rPr>
      </w:pPr>
    </w:p>
    <w:p w:rsidR="00BF414D" w:rsidRPr="00BF414D" w:rsidRDefault="00BF414D" w:rsidP="00BF414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BF414D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BF414D" w:rsidRPr="00BF414D" w:rsidRDefault="00BF414D" w:rsidP="00BF414D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BF414D" w:rsidRPr="00BF414D" w:rsidRDefault="00BF414D" w:rsidP="00BF414D">
      <w:pPr>
        <w:outlineLvl w:val="0"/>
        <w:rPr>
          <w:sz w:val="28"/>
          <w:szCs w:val="28"/>
          <w:lang w:val="uk-UA"/>
        </w:rPr>
      </w:pPr>
    </w:p>
    <w:p w:rsidR="00BF414D" w:rsidRPr="00BF414D" w:rsidRDefault="00BF414D" w:rsidP="00BF414D">
      <w:pPr>
        <w:outlineLvl w:val="0"/>
        <w:rPr>
          <w:sz w:val="28"/>
          <w:szCs w:val="28"/>
          <w:lang w:val="uk-UA"/>
        </w:rPr>
      </w:pPr>
    </w:p>
    <w:p w:rsidR="00BF414D" w:rsidRPr="00BF414D" w:rsidRDefault="00BF414D" w:rsidP="00BF414D">
      <w:pPr>
        <w:outlineLvl w:val="0"/>
        <w:rPr>
          <w:lang w:val="uk-UA"/>
        </w:rPr>
      </w:pPr>
      <w:r w:rsidRPr="00BF414D">
        <w:rPr>
          <w:sz w:val="28"/>
          <w:szCs w:val="28"/>
          <w:lang w:val="uk-UA"/>
        </w:rPr>
        <w:t>Голова</w:t>
      </w:r>
      <w:r w:rsidRPr="00BF414D">
        <w:rPr>
          <w:sz w:val="28"/>
          <w:szCs w:val="28"/>
          <w:lang w:val="uk-UA"/>
        </w:rPr>
        <w:tab/>
      </w:r>
      <w:r w:rsidRPr="00BF414D">
        <w:rPr>
          <w:sz w:val="28"/>
          <w:szCs w:val="28"/>
          <w:lang w:val="uk-UA"/>
        </w:rPr>
        <w:tab/>
      </w:r>
      <w:r w:rsidRPr="00BF414D">
        <w:rPr>
          <w:sz w:val="28"/>
          <w:szCs w:val="28"/>
          <w:lang w:val="uk-UA"/>
        </w:rPr>
        <w:tab/>
      </w:r>
      <w:r w:rsidRPr="00BF414D">
        <w:rPr>
          <w:sz w:val="28"/>
          <w:szCs w:val="28"/>
          <w:lang w:val="uk-UA"/>
        </w:rPr>
        <w:tab/>
      </w:r>
      <w:r w:rsidRPr="00BF414D">
        <w:rPr>
          <w:sz w:val="28"/>
          <w:szCs w:val="28"/>
          <w:lang w:val="uk-UA"/>
        </w:rPr>
        <w:tab/>
      </w:r>
      <w:r w:rsidRPr="00BF414D">
        <w:rPr>
          <w:sz w:val="28"/>
          <w:szCs w:val="28"/>
          <w:lang w:val="uk-UA"/>
        </w:rPr>
        <w:tab/>
      </w:r>
      <w:r w:rsidRPr="00BF414D">
        <w:rPr>
          <w:sz w:val="28"/>
          <w:szCs w:val="28"/>
          <w:lang w:val="uk-UA"/>
        </w:rPr>
        <w:tab/>
      </w:r>
      <w:r w:rsidRPr="00BF414D">
        <w:rPr>
          <w:sz w:val="28"/>
          <w:szCs w:val="28"/>
          <w:lang w:val="uk-UA"/>
        </w:rPr>
        <w:tab/>
        <w:t>Анатолій ПІДГОРНИЙ</w:t>
      </w:r>
    </w:p>
    <w:sectPr w:rsidR="00BF414D" w:rsidRPr="00BF414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3E9C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BF414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E8EDB-EB9C-498B-B119-3DAE78B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</Characters>
  <Application>Microsoft Office Word</Application>
  <DocSecurity>0</DocSecurity>
  <Lines>3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4</cp:revision>
  <dcterms:created xsi:type="dcterms:W3CDTF">2018-10-09T07:10:00Z</dcterms:created>
  <dcterms:modified xsi:type="dcterms:W3CDTF">2024-09-16T13:14:00Z</dcterms:modified>
</cp:coreProperties>
</file>